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0D" w:rsidRPr="000F04AA" w:rsidRDefault="0016610D" w:rsidP="000F04AA">
      <w:pPr>
        <w:pStyle w:val="30"/>
        <w:shd w:val="clear" w:color="auto" w:fill="auto"/>
        <w:spacing w:after="318" w:line="210" w:lineRule="exact"/>
        <w:jc w:val="left"/>
        <w:rPr>
          <w:lang w:val="ru-RU"/>
        </w:rPr>
      </w:pPr>
    </w:p>
    <w:p w:rsidR="0016610D" w:rsidRDefault="009C5D80" w:rsidP="000F04AA">
      <w:pPr>
        <w:pStyle w:val="20"/>
        <w:shd w:val="clear" w:color="auto" w:fill="auto"/>
        <w:spacing w:after="0" w:line="322" w:lineRule="exact"/>
        <w:ind w:left="60"/>
        <w:jc w:val="center"/>
      </w:pPr>
      <w:r w:rsidRPr="00415B3C">
        <w:rPr>
          <w:rStyle w:val="22"/>
          <w:b/>
        </w:rPr>
        <w:t>Информационно-аналитический отчет</w:t>
      </w:r>
      <w:r w:rsidRPr="00415B3C">
        <w:rPr>
          <w:rStyle w:val="22"/>
          <w:b/>
        </w:rPr>
        <w:br/>
      </w:r>
      <w:r>
        <w:rPr>
          <w:rStyle w:val="22"/>
        </w:rPr>
        <w:t>по итогам мониторинга реализации пилотного проекта «Современные дети»</w:t>
      </w:r>
    </w:p>
    <w:p w:rsidR="0016610D" w:rsidRDefault="009C5D80" w:rsidP="000F04AA">
      <w:pPr>
        <w:pStyle w:val="20"/>
        <w:shd w:val="clear" w:color="auto" w:fill="auto"/>
        <w:spacing w:after="300" w:line="322" w:lineRule="exact"/>
        <w:ind w:left="60"/>
        <w:jc w:val="center"/>
      </w:pPr>
      <w:r>
        <w:rPr>
          <w:rStyle w:val="22"/>
        </w:rPr>
        <w:t>в 2021 - 2022 учебном году</w:t>
      </w:r>
      <w:r w:rsidR="00415B3C">
        <w:rPr>
          <w:rStyle w:val="22"/>
        </w:rPr>
        <w:t xml:space="preserve"> муниципального </w:t>
      </w:r>
      <w:r w:rsidR="000F04AA">
        <w:rPr>
          <w:rStyle w:val="22"/>
        </w:rPr>
        <w:t>бюджетно</w:t>
      </w:r>
      <w:r w:rsidR="00415B3C">
        <w:rPr>
          <w:rStyle w:val="22"/>
        </w:rPr>
        <w:t>го дошкольного образовательного учреждения «Центр развития ребёнка  - детский сад</w:t>
      </w:r>
      <w:r w:rsidR="000F04AA">
        <w:rPr>
          <w:rStyle w:val="22"/>
        </w:rPr>
        <w:t xml:space="preserve"> № 4»</w:t>
      </w:r>
      <w:r w:rsidR="00415B3C">
        <w:rPr>
          <w:rStyle w:val="22"/>
        </w:rPr>
        <w:t>.</w:t>
      </w:r>
    </w:p>
    <w:p w:rsidR="0016610D" w:rsidRDefault="009C5D80" w:rsidP="000F04AA">
      <w:pPr>
        <w:pStyle w:val="20"/>
        <w:shd w:val="clear" w:color="auto" w:fill="auto"/>
        <w:spacing w:after="0" w:line="322" w:lineRule="exact"/>
        <w:ind w:firstLine="600"/>
      </w:pPr>
      <w:proofErr w:type="gramStart"/>
      <w:r>
        <w:rPr>
          <w:rStyle w:val="22"/>
        </w:rPr>
        <w:t>Во исполнение п. 11 Плана мероприятий по реализации пилотного проекта «Современные дети» в образовательных организациях</w:t>
      </w:r>
      <w:r w:rsidR="00415B3C">
        <w:rPr>
          <w:rStyle w:val="22"/>
        </w:rPr>
        <w:t xml:space="preserve">, </w:t>
      </w:r>
      <w:r>
        <w:rPr>
          <w:rStyle w:val="22"/>
        </w:rPr>
        <w:t xml:space="preserve"> реализующих программы дошкольного образования, подведомственных управлению образования администрации города Тулы</w:t>
      </w:r>
      <w:r w:rsidR="00415B3C">
        <w:rPr>
          <w:rStyle w:val="22"/>
        </w:rPr>
        <w:t>,  п</w:t>
      </w:r>
      <w:r>
        <w:rPr>
          <w:rStyle w:val="22"/>
        </w:rPr>
        <w:t>риложения № 3 к приказу управления образования администрации города Тулы от 10.09.2021 года № 290-осн «О реализации пилотного проекта "Современные дети" в муниципальных образовательных учреждениях, реализующих программы дошкольного образования,</w:t>
      </w:r>
      <w:r w:rsidR="000F04AA">
        <w:rPr>
          <w:rStyle w:val="22"/>
        </w:rPr>
        <w:t xml:space="preserve"> приказа УО администрации города Тула от 14.07.2022 № 238-осн</w:t>
      </w:r>
      <w:proofErr w:type="gramEnd"/>
      <w:r w:rsidR="00415B3C">
        <w:rPr>
          <w:rStyle w:val="22"/>
        </w:rPr>
        <w:t xml:space="preserve">, </w:t>
      </w:r>
      <w:r w:rsidR="000F04AA">
        <w:rPr>
          <w:rStyle w:val="22"/>
        </w:rPr>
        <w:t xml:space="preserve"> </w:t>
      </w:r>
      <w:r>
        <w:rPr>
          <w:rStyle w:val="22"/>
        </w:rPr>
        <w:t xml:space="preserve"> проведен мониторинг реализации пилотного проекта «Современные дети» в 2021 - 2022 учебном году.</w:t>
      </w:r>
    </w:p>
    <w:p w:rsidR="0016610D" w:rsidRDefault="009C5D80" w:rsidP="000F04AA">
      <w:pPr>
        <w:pStyle w:val="20"/>
        <w:shd w:val="clear" w:color="auto" w:fill="auto"/>
        <w:spacing w:after="0" w:line="322" w:lineRule="exact"/>
        <w:ind w:firstLine="600"/>
      </w:pPr>
      <w:r w:rsidRPr="00415B3C">
        <w:rPr>
          <w:rStyle w:val="22"/>
          <w:b/>
        </w:rPr>
        <w:t>Цели мониторинга</w:t>
      </w:r>
      <w:r>
        <w:rPr>
          <w:rStyle w:val="22"/>
        </w:rPr>
        <w:t>:</w:t>
      </w:r>
    </w:p>
    <w:p w:rsidR="0016610D" w:rsidRDefault="009C5D80" w:rsidP="000F04AA">
      <w:pPr>
        <w:pStyle w:val="20"/>
        <w:numPr>
          <w:ilvl w:val="0"/>
          <w:numId w:val="2"/>
        </w:numPr>
        <w:shd w:val="clear" w:color="auto" w:fill="auto"/>
        <w:tabs>
          <w:tab w:val="left" w:pos="363"/>
        </w:tabs>
        <w:spacing w:after="0" w:line="322" w:lineRule="exact"/>
      </w:pPr>
      <w:r>
        <w:rPr>
          <w:rStyle w:val="22"/>
        </w:rPr>
        <w:t>анализ реализации дополнительной общеобразовательной программы по социально-коммуникативному и познавательному развитию детей «Современные дети», организации информационно-просветительской работы образовательной организации с родителями (законными представителями) в рамках реализации проекта «Современные дети»;</w:t>
      </w:r>
    </w:p>
    <w:p w:rsidR="0016610D" w:rsidRDefault="009C5D80" w:rsidP="000F04AA">
      <w:pPr>
        <w:pStyle w:val="20"/>
        <w:numPr>
          <w:ilvl w:val="0"/>
          <w:numId w:val="2"/>
        </w:numPr>
        <w:shd w:val="clear" w:color="auto" w:fill="auto"/>
        <w:tabs>
          <w:tab w:val="left" w:pos="363"/>
        </w:tabs>
        <w:spacing w:after="0" w:line="322" w:lineRule="exact"/>
      </w:pPr>
      <w:r>
        <w:rPr>
          <w:rStyle w:val="22"/>
        </w:rPr>
        <w:t>анализ повышения профессионального мастерства педагогических работников в рамках реализации проекта «Современные дети»;</w:t>
      </w:r>
    </w:p>
    <w:p w:rsidR="0016610D" w:rsidRDefault="009C5D80" w:rsidP="000F04AA">
      <w:pPr>
        <w:pStyle w:val="20"/>
        <w:numPr>
          <w:ilvl w:val="0"/>
          <w:numId w:val="2"/>
        </w:numPr>
        <w:shd w:val="clear" w:color="auto" w:fill="auto"/>
        <w:tabs>
          <w:tab w:val="left" w:pos="363"/>
        </w:tabs>
        <w:spacing w:after="0" w:line="322" w:lineRule="exact"/>
      </w:pPr>
      <w:r>
        <w:rPr>
          <w:rStyle w:val="22"/>
        </w:rPr>
        <w:t>анализ учёта детей, обучающихся по Программе, зарегистрированных на платформе АИС «Навигатор».</w:t>
      </w:r>
    </w:p>
    <w:p w:rsidR="0016610D" w:rsidRPr="00415B3C" w:rsidRDefault="009C5D80" w:rsidP="000F04AA">
      <w:pPr>
        <w:pStyle w:val="20"/>
        <w:shd w:val="clear" w:color="auto" w:fill="auto"/>
        <w:spacing w:after="0" w:line="322" w:lineRule="exact"/>
        <w:ind w:firstLine="600"/>
        <w:rPr>
          <w:b/>
        </w:rPr>
      </w:pPr>
      <w:r w:rsidRPr="00415B3C">
        <w:rPr>
          <w:rStyle w:val="22"/>
          <w:b/>
        </w:rPr>
        <w:t>Задачи мониторинга:</w:t>
      </w:r>
    </w:p>
    <w:p w:rsidR="0016610D" w:rsidRDefault="009C5D80" w:rsidP="000F04AA">
      <w:pPr>
        <w:pStyle w:val="20"/>
        <w:numPr>
          <w:ilvl w:val="0"/>
          <w:numId w:val="3"/>
        </w:numPr>
        <w:shd w:val="clear" w:color="auto" w:fill="auto"/>
        <w:tabs>
          <w:tab w:val="left" w:pos="928"/>
        </w:tabs>
        <w:spacing w:after="0" w:line="322" w:lineRule="exact"/>
        <w:ind w:firstLine="600"/>
      </w:pPr>
      <w:r>
        <w:rPr>
          <w:rStyle w:val="22"/>
        </w:rPr>
        <w:t>Получение достоверной информации:</w:t>
      </w:r>
    </w:p>
    <w:p w:rsidR="0016610D" w:rsidRDefault="009C5D80" w:rsidP="000F04AA">
      <w:pPr>
        <w:pStyle w:val="20"/>
        <w:numPr>
          <w:ilvl w:val="0"/>
          <w:numId w:val="2"/>
        </w:numPr>
        <w:shd w:val="clear" w:color="auto" w:fill="auto"/>
        <w:tabs>
          <w:tab w:val="left" w:pos="822"/>
        </w:tabs>
        <w:spacing w:after="0" w:line="322" w:lineRule="exact"/>
        <w:ind w:firstLine="600"/>
      </w:pPr>
      <w:r>
        <w:rPr>
          <w:rStyle w:val="22"/>
        </w:rPr>
        <w:t>об осведомленности родителей (законных представителей) о ходе реализации Программы;</w:t>
      </w:r>
    </w:p>
    <w:p w:rsidR="0016610D" w:rsidRDefault="009C5D80" w:rsidP="000F04AA">
      <w:pPr>
        <w:pStyle w:val="20"/>
        <w:numPr>
          <w:ilvl w:val="0"/>
          <w:numId w:val="2"/>
        </w:numPr>
        <w:shd w:val="clear" w:color="auto" w:fill="auto"/>
        <w:tabs>
          <w:tab w:val="left" w:pos="817"/>
        </w:tabs>
        <w:spacing w:after="0" w:line="322" w:lineRule="exact"/>
        <w:ind w:firstLine="600"/>
      </w:pPr>
      <w:r>
        <w:rPr>
          <w:rStyle w:val="22"/>
        </w:rPr>
        <w:t>о количестве родителей (законных представителей), участвовавших в информационно-просветительских мероприятиях;</w:t>
      </w:r>
    </w:p>
    <w:p w:rsidR="0016610D" w:rsidRDefault="009C5D80" w:rsidP="000F04AA">
      <w:pPr>
        <w:pStyle w:val="20"/>
        <w:numPr>
          <w:ilvl w:val="0"/>
          <w:numId w:val="2"/>
        </w:numPr>
        <w:shd w:val="clear" w:color="auto" w:fill="auto"/>
        <w:tabs>
          <w:tab w:val="left" w:pos="851"/>
        </w:tabs>
        <w:spacing w:after="0" w:line="322" w:lineRule="exact"/>
        <w:ind w:firstLine="600"/>
      </w:pPr>
      <w:r>
        <w:rPr>
          <w:rStyle w:val="22"/>
        </w:rPr>
        <w:t>о количестве детей, обучающихся по Программе;</w:t>
      </w:r>
    </w:p>
    <w:p w:rsidR="0016610D" w:rsidRDefault="009C5D80" w:rsidP="000F04AA">
      <w:pPr>
        <w:pStyle w:val="20"/>
        <w:numPr>
          <w:ilvl w:val="0"/>
          <w:numId w:val="2"/>
        </w:numPr>
        <w:shd w:val="clear" w:color="auto" w:fill="auto"/>
        <w:tabs>
          <w:tab w:val="left" w:pos="851"/>
        </w:tabs>
        <w:spacing w:after="0" w:line="322" w:lineRule="exact"/>
        <w:ind w:firstLine="600"/>
      </w:pPr>
      <w:r>
        <w:rPr>
          <w:rStyle w:val="22"/>
        </w:rPr>
        <w:t>о количестве детей, обучающихся по модулям Программы;</w:t>
      </w:r>
    </w:p>
    <w:p w:rsidR="0016610D" w:rsidRDefault="009C5D80" w:rsidP="000F04AA">
      <w:pPr>
        <w:pStyle w:val="20"/>
        <w:numPr>
          <w:ilvl w:val="0"/>
          <w:numId w:val="2"/>
        </w:numPr>
        <w:shd w:val="clear" w:color="auto" w:fill="auto"/>
        <w:tabs>
          <w:tab w:val="left" w:pos="851"/>
        </w:tabs>
        <w:spacing w:after="0" w:line="322" w:lineRule="exact"/>
        <w:ind w:firstLine="600"/>
      </w:pPr>
      <w:r>
        <w:rPr>
          <w:rStyle w:val="22"/>
        </w:rPr>
        <w:t>о количестве педагогических сот</w:t>
      </w:r>
      <w:r w:rsidR="00415B3C">
        <w:rPr>
          <w:rStyle w:val="22"/>
        </w:rPr>
        <w:t>рудников, реализующих Программу;</w:t>
      </w:r>
    </w:p>
    <w:p w:rsidR="0016610D" w:rsidRDefault="009C5D80" w:rsidP="00415B3C">
      <w:pPr>
        <w:pStyle w:val="20"/>
        <w:numPr>
          <w:ilvl w:val="0"/>
          <w:numId w:val="2"/>
        </w:numPr>
        <w:shd w:val="clear" w:color="auto" w:fill="auto"/>
        <w:tabs>
          <w:tab w:val="left" w:pos="812"/>
        </w:tabs>
        <w:spacing w:after="0" w:line="322" w:lineRule="exact"/>
        <w:ind w:firstLine="600"/>
        <w:jc w:val="left"/>
      </w:pPr>
      <w:r>
        <w:rPr>
          <w:rStyle w:val="22"/>
        </w:rPr>
        <w:t>о количестве штатных е</w:t>
      </w:r>
      <w:r w:rsidR="00415B3C">
        <w:rPr>
          <w:rStyle w:val="22"/>
        </w:rPr>
        <w:t xml:space="preserve">диниц педагогов дополнительного </w:t>
      </w:r>
      <w:r>
        <w:rPr>
          <w:rStyle w:val="22"/>
        </w:rPr>
        <w:t>образования, занятых в реализации Программы;</w:t>
      </w:r>
    </w:p>
    <w:p w:rsidR="0016610D" w:rsidRDefault="009C5D80" w:rsidP="000F04AA">
      <w:pPr>
        <w:pStyle w:val="20"/>
        <w:numPr>
          <w:ilvl w:val="0"/>
          <w:numId w:val="2"/>
        </w:numPr>
        <w:shd w:val="clear" w:color="auto" w:fill="auto"/>
        <w:tabs>
          <w:tab w:val="left" w:pos="803"/>
        </w:tabs>
        <w:spacing w:after="0" w:line="322" w:lineRule="exact"/>
        <w:ind w:firstLine="600"/>
      </w:pPr>
      <w:r>
        <w:rPr>
          <w:rStyle w:val="22"/>
        </w:rPr>
        <w:t>об обучении педагогических работников пилотных образовательных организаций;</w:t>
      </w:r>
    </w:p>
    <w:p w:rsidR="0016610D" w:rsidRDefault="009C5D80" w:rsidP="000F04AA">
      <w:pPr>
        <w:pStyle w:val="20"/>
        <w:numPr>
          <w:ilvl w:val="0"/>
          <w:numId w:val="2"/>
        </w:numPr>
        <w:shd w:val="clear" w:color="auto" w:fill="auto"/>
        <w:tabs>
          <w:tab w:val="left" w:pos="822"/>
        </w:tabs>
        <w:spacing w:after="0" w:line="322" w:lineRule="exact"/>
        <w:ind w:firstLine="600"/>
      </w:pPr>
      <w:r>
        <w:rPr>
          <w:rStyle w:val="22"/>
        </w:rPr>
        <w:t>о количестве детей, обучающихся по Программе, зарегистрированных через АИС «Навигатор»;</w:t>
      </w:r>
    </w:p>
    <w:p w:rsidR="0016610D" w:rsidRDefault="000F04AA" w:rsidP="000F04AA">
      <w:pPr>
        <w:pStyle w:val="20"/>
        <w:numPr>
          <w:ilvl w:val="0"/>
          <w:numId w:val="2"/>
        </w:numPr>
        <w:shd w:val="clear" w:color="auto" w:fill="auto"/>
        <w:tabs>
          <w:tab w:val="left" w:pos="928"/>
        </w:tabs>
        <w:spacing w:after="0" w:line="326" w:lineRule="exact"/>
        <w:ind w:firstLine="620"/>
      </w:pPr>
      <w:r>
        <w:rPr>
          <w:rStyle w:val="22"/>
        </w:rPr>
        <w:t>об опубликации</w:t>
      </w:r>
      <w:r w:rsidR="009C5D80">
        <w:rPr>
          <w:rStyle w:val="22"/>
        </w:rPr>
        <w:t xml:space="preserve"> Программу на АИС «Навигатор</w:t>
      </w:r>
      <w:r>
        <w:rPr>
          <w:rStyle w:val="22"/>
        </w:rPr>
        <w:t>, которая включае</w:t>
      </w:r>
      <w:r w:rsidR="009C5D80">
        <w:rPr>
          <w:rStyle w:val="22"/>
        </w:rPr>
        <w:t>т все 4 модуля.</w:t>
      </w:r>
    </w:p>
    <w:p w:rsidR="0016610D" w:rsidRDefault="009C5D80" w:rsidP="000F04AA">
      <w:pPr>
        <w:pStyle w:val="20"/>
        <w:numPr>
          <w:ilvl w:val="0"/>
          <w:numId w:val="3"/>
        </w:numPr>
        <w:shd w:val="clear" w:color="auto" w:fill="auto"/>
        <w:tabs>
          <w:tab w:val="left" w:pos="928"/>
        </w:tabs>
        <w:spacing w:after="0" w:line="322" w:lineRule="exact"/>
        <w:ind w:firstLine="620"/>
      </w:pPr>
      <w:r>
        <w:rPr>
          <w:rStyle w:val="22"/>
        </w:rPr>
        <w:t>Определение информационных ресурсов ознакомления родителей (законных представителей) с результатами реализации Программы.</w:t>
      </w:r>
    </w:p>
    <w:p w:rsidR="0016610D" w:rsidRDefault="009C5D80" w:rsidP="000F04AA">
      <w:pPr>
        <w:pStyle w:val="20"/>
        <w:numPr>
          <w:ilvl w:val="0"/>
          <w:numId w:val="3"/>
        </w:numPr>
        <w:shd w:val="clear" w:color="auto" w:fill="auto"/>
        <w:tabs>
          <w:tab w:val="left" w:pos="928"/>
        </w:tabs>
        <w:spacing w:after="0" w:line="326" w:lineRule="exact"/>
        <w:ind w:firstLine="620"/>
      </w:pPr>
      <w:r>
        <w:rPr>
          <w:rStyle w:val="22"/>
        </w:rPr>
        <w:t xml:space="preserve">Выявление новых форм информационно-просветительской работы с </w:t>
      </w:r>
      <w:r>
        <w:rPr>
          <w:rStyle w:val="22"/>
        </w:rPr>
        <w:lastRenderedPageBreak/>
        <w:t>родителями (законными представителями) по вопросам реализации Программы.</w:t>
      </w:r>
    </w:p>
    <w:p w:rsidR="0016610D" w:rsidRDefault="009C5D80" w:rsidP="000F04AA">
      <w:pPr>
        <w:pStyle w:val="20"/>
        <w:numPr>
          <w:ilvl w:val="0"/>
          <w:numId w:val="3"/>
        </w:numPr>
        <w:shd w:val="clear" w:color="auto" w:fill="auto"/>
        <w:tabs>
          <w:tab w:val="left" w:pos="928"/>
        </w:tabs>
        <w:spacing w:after="0" w:line="326" w:lineRule="exact"/>
        <w:ind w:firstLine="620"/>
      </w:pPr>
      <w:r>
        <w:rPr>
          <w:rStyle w:val="22"/>
        </w:rPr>
        <w:t>Анализ динамики статистических данных, полученных в ходе мониторинга.</w:t>
      </w:r>
    </w:p>
    <w:p w:rsidR="0016610D" w:rsidRDefault="000F04AA" w:rsidP="000F04AA">
      <w:pPr>
        <w:pStyle w:val="20"/>
        <w:shd w:val="clear" w:color="auto" w:fill="auto"/>
        <w:spacing w:after="296" w:line="322" w:lineRule="exact"/>
        <w:ind w:firstLine="740"/>
      </w:pPr>
      <w:r>
        <w:rPr>
          <w:rStyle w:val="22"/>
        </w:rPr>
        <w:t>Участники мониторинга: подготовительные к школе</w:t>
      </w:r>
      <w:r w:rsidR="00415B3C" w:rsidRPr="00415B3C">
        <w:rPr>
          <w:rStyle w:val="22"/>
        </w:rPr>
        <w:t xml:space="preserve"> </w:t>
      </w:r>
      <w:r w:rsidR="00415B3C">
        <w:rPr>
          <w:rStyle w:val="22"/>
        </w:rPr>
        <w:t>группы</w:t>
      </w:r>
      <w:r>
        <w:rPr>
          <w:rStyle w:val="22"/>
        </w:rPr>
        <w:t xml:space="preserve">, реализующие </w:t>
      </w:r>
      <w:r>
        <w:rPr>
          <w:rFonts w:eastAsia="Arial Unicode MS"/>
        </w:rPr>
        <w:t>дополнительную общеобразовательную программу по социально-коммуникативному и познавательному развитию детей «Современные дети»</w:t>
      </w:r>
      <w:r w:rsidR="009C5D80">
        <w:rPr>
          <w:rStyle w:val="22"/>
        </w:rPr>
        <w:t>.</w:t>
      </w:r>
    </w:p>
    <w:p w:rsidR="0016610D" w:rsidRDefault="009C5D80" w:rsidP="000F04AA">
      <w:pPr>
        <w:pStyle w:val="20"/>
        <w:shd w:val="clear" w:color="auto" w:fill="auto"/>
        <w:spacing w:after="0" w:line="326" w:lineRule="exact"/>
      </w:pPr>
      <w:r>
        <w:rPr>
          <w:rStyle w:val="23"/>
        </w:rPr>
        <w:t>Организация информационно-просветительской работы муниципальных образовательных учреждений с родителями (законными представителями).</w:t>
      </w:r>
    </w:p>
    <w:p w:rsidR="0016610D" w:rsidRDefault="009C5D80" w:rsidP="000F04AA">
      <w:pPr>
        <w:pStyle w:val="20"/>
        <w:shd w:val="clear" w:color="auto" w:fill="auto"/>
        <w:spacing w:after="0" w:line="322" w:lineRule="exact"/>
        <w:ind w:firstLine="620"/>
      </w:pPr>
      <w:r>
        <w:rPr>
          <w:rStyle w:val="22"/>
        </w:rPr>
        <w:t xml:space="preserve">По результатам мониторинга установлено, что во втором полугодии 2021-2022 учебного года </w:t>
      </w:r>
      <w:r w:rsidR="000F04AA">
        <w:rPr>
          <w:rStyle w:val="22"/>
        </w:rPr>
        <w:t>продолжалась</w:t>
      </w:r>
      <w:r>
        <w:rPr>
          <w:rStyle w:val="22"/>
        </w:rPr>
        <w:t xml:space="preserve"> информационно-просветительскую работу с родителями </w:t>
      </w:r>
      <w:r w:rsidR="000F04AA">
        <w:rPr>
          <w:rStyle w:val="22"/>
        </w:rPr>
        <w:t>по воп</w:t>
      </w:r>
      <w:r>
        <w:rPr>
          <w:rStyle w:val="22"/>
        </w:rPr>
        <w:t>росам реализации Программы</w:t>
      </w:r>
      <w:r w:rsidR="000F04AA">
        <w:rPr>
          <w:rStyle w:val="22"/>
        </w:rPr>
        <w:t>,</w:t>
      </w:r>
      <w:r>
        <w:rPr>
          <w:rStyle w:val="22"/>
        </w:rPr>
        <w:t xml:space="preserve"> организуя для них следующие мероприятия:</w:t>
      </w:r>
    </w:p>
    <w:p w:rsidR="0016610D" w:rsidRDefault="000F04AA" w:rsidP="000F04AA">
      <w:pPr>
        <w:pStyle w:val="20"/>
        <w:numPr>
          <w:ilvl w:val="0"/>
          <w:numId w:val="2"/>
        </w:numPr>
        <w:shd w:val="clear" w:color="auto" w:fill="auto"/>
        <w:tabs>
          <w:tab w:val="left" w:pos="928"/>
        </w:tabs>
        <w:spacing w:after="0" w:line="322" w:lineRule="exact"/>
        <w:ind w:firstLine="740"/>
      </w:pPr>
      <w:r>
        <w:rPr>
          <w:rStyle w:val="22"/>
        </w:rPr>
        <w:t>родительско</w:t>
      </w:r>
      <w:r w:rsidR="009C5D80">
        <w:rPr>
          <w:rStyle w:val="22"/>
        </w:rPr>
        <w:t xml:space="preserve">е </w:t>
      </w:r>
      <w:r w:rsidR="00415B3C">
        <w:rPr>
          <w:rStyle w:val="22"/>
        </w:rPr>
        <w:t>собрание на тему</w:t>
      </w:r>
      <w:r>
        <w:rPr>
          <w:rStyle w:val="22"/>
        </w:rPr>
        <w:t>:</w:t>
      </w:r>
      <w:r w:rsidR="009C5D80">
        <w:rPr>
          <w:rStyle w:val="22"/>
        </w:rPr>
        <w:t xml:space="preserve"> «Успехи воспитанников в реализации проекта “Современные дети”», «Реализация проекта “Современные дети”»;</w:t>
      </w:r>
    </w:p>
    <w:p w:rsidR="0016610D" w:rsidRDefault="00415B3C" w:rsidP="00415B3C">
      <w:pPr>
        <w:pStyle w:val="20"/>
        <w:shd w:val="clear" w:color="auto" w:fill="auto"/>
        <w:tabs>
          <w:tab w:val="left" w:pos="1200"/>
        </w:tabs>
        <w:spacing w:after="0" w:line="322" w:lineRule="exact"/>
        <w:ind w:left="740"/>
      </w:pPr>
      <w:r>
        <w:rPr>
          <w:rStyle w:val="22"/>
        </w:rPr>
        <w:t xml:space="preserve">- </w:t>
      </w:r>
      <w:r w:rsidR="009C5D80">
        <w:rPr>
          <w:rStyle w:val="22"/>
        </w:rPr>
        <w:t>индивидуальные консультации для родителей</w:t>
      </w:r>
      <w:r w:rsidR="000F04AA">
        <w:rPr>
          <w:rStyle w:val="22"/>
        </w:rPr>
        <w:t xml:space="preserve"> (законных представителей)</w:t>
      </w:r>
      <w:r w:rsidR="009C5D80">
        <w:rPr>
          <w:rStyle w:val="22"/>
        </w:rPr>
        <w:t>;</w:t>
      </w:r>
    </w:p>
    <w:p w:rsidR="0016610D" w:rsidRDefault="009C5D80" w:rsidP="000F04AA">
      <w:pPr>
        <w:pStyle w:val="20"/>
        <w:numPr>
          <w:ilvl w:val="0"/>
          <w:numId w:val="2"/>
        </w:numPr>
        <w:shd w:val="clear" w:color="auto" w:fill="auto"/>
        <w:tabs>
          <w:tab w:val="left" w:pos="932"/>
        </w:tabs>
        <w:spacing w:after="0" w:line="322" w:lineRule="exact"/>
        <w:ind w:firstLine="740"/>
      </w:pPr>
      <w:r>
        <w:rPr>
          <w:rStyle w:val="22"/>
        </w:rPr>
        <w:t>распространение информационных памяток для родителей (законных представителей) по работе в муниципальном сегменте АИС «Навигатор дополнительного образования детей Тульской области», ознакомлению с аспектами модулей программы дополнительного образования «Современные дети»</w:t>
      </w:r>
      <w:r w:rsidR="000F04AA">
        <w:rPr>
          <w:rStyle w:val="22"/>
        </w:rPr>
        <w:t>;</w:t>
      </w:r>
    </w:p>
    <w:p w:rsidR="000F04AA" w:rsidRDefault="009C5D80" w:rsidP="000F04AA">
      <w:pPr>
        <w:pStyle w:val="20"/>
        <w:numPr>
          <w:ilvl w:val="0"/>
          <w:numId w:val="2"/>
        </w:numPr>
        <w:shd w:val="clear" w:color="auto" w:fill="auto"/>
        <w:tabs>
          <w:tab w:val="left" w:pos="928"/>
        </w:tabs>
        <w:spacing w:after="0" w:line="322" w:lineRule="exact"/>
        <w:ind w:firstLine="740"/>
        <w:rPr>
          <w:rStyle w:val="22"/>
        </w:rPr>
      </w:pPr>
      <w:r>
        <w:rPr>
          <w:rStyle w:val="22"/>
        </w:rPr>
        <w:t>совместная деятельность родителей с детьми по изучению истории и культуры родного края «Герб моей семьи», «Край, в котором мы живем», «Хобби в нашей семье», «Любимые песни н</w:t>
      </w:r>
      <w:r w:rsidR="000F04AA">
        <w:rPr>
          <w:rStyle w:val="22"/>
        </w:rPr>
        <w:t>ашей семьи», «Тульский самовар»</w:t>
      </w:r>
      <w:r>
        <w:rPr>
          <w:rStyle w:val="22"/>
        </w:rPr>
        <w:t>;</w:t>
      </w:r>
    </w:p>
    <w:p w:rsidR="0016610D" w:rsidRDefault="009C5D80" w:rsidP="000F04AA">
      <w:pPr>
        <w:pStyle w:val="20"/>
        <w:numPr>
          <w:ilvl w:val="0"/>
          <w:numId w:val="2"/>
        </w:numPr>
        <w:shd w:val="clear" w:color="auto" w:fill="auto"/>
        <w:tabs>
          <w:tab w:val="left" w:pos="928"/>
        </w:tabs>
        <w:spacing w:after="0" w:line="322" w:lineRule="exact"/>
        <w:ind w:firstLine="740"/>
      </w:pPr>
      <w:r>
        <w:rPr>
          <w:rStyle w:val="22"/>
        </w:rPr>
        <w:t xml:space="preserve"> информирование и ознакомление родителей (законных представ</w:t>
      </w:r>
      <w:r w:rsidR="000F04AA">
        <w:rPr>
          <w:rStyle w:val="22"/>
        </w:rPr>
        <w:t>ителей) с реализацией Программы</w:t>
      </w:r>
      <w:r>
        <w:rPr>
          <w:rStyle w:val="22"/>
        </w:rPr>
        <w:t>, размещение информации на стендах, в родительских чатах, в АИС «Навигатор дополнительного образования детей Тульской области», на официальных сайтах образовательных организаций, ВКонтакте и других мессенджерах.</w:t>
      </w:r>
    </w:p>
    <w:p w:rsidR="0016610D" w:rsidRDefault="000F04AA" w:rsidP="000F04AA">
      <w:pPr>
        <w:pStyle w:val="20"/>
        <w:shd w:val="clear" w:color="auto" w:fill="auto"/>
        <w:spacing w:after="0" w:line="322" w:lineRule="exact"/>
        <w:ind w:firstLine="780"/>
      </w:pPr>
      <w:r>
        <w:rPr>
          <w:rStyle w:val="22"/>
        </w:rPr>
        <w:t>П</w:t>
      </w:r>
      <w:r w:rsidR="009C5D80">
        <w:rPr>
          <w:rStyle w:val="22"/>
        </w:rPr>
        <w:t>одготовлены презентации, фото и видеоматериалы по реализации проекта «Современные дети», проведены открытые показы «Мир английских слов», «Мы в мире информатики», «Мы играем в шахматы»</w:t>
      </w:r>
      <w:r>
        <w:rPr>
          <w:rStyle w:val="22"/>
        </w:rPr>
        <w:t>.</w:t>
      </w:r>
    </w:p>
    <w:p w:rsidR="000F04AA" w:rsidRDefault="000F04AA" w:rsidP="000F04AA">
      <w:pPr>
        <w:pStyle w:val="20"/>
        <w:shd w:val="clear" w:color="auto" w:fill="auto"/>
        <w:spacing w:after="0" w:line="322" w:lineRule="exact"/>
        <w:ind w:firstLine="600"/>
        <w:rPr>
          <w:rStyle w:val="22"/>
        </w:rPr>
      </w:pPr>
      <w:proofErr w:type="gramStart"/>
      <w:r>
        <w:rPr>
          <w:rStyle w:val="22"/>
        </w:rPr>
        <w:t>В</w:t>
      </w:r>
      <w:r w:rsidR="009C5D80">
        <w:rPr>
          <w:rStyle w:val="22"/>
        </w:rPr>
        <w:t xml:space="preserve">ывод: результаты мониторинга позволили установить, что не в полном объёме </w:t>
      </w:r>
      <w:r w:rsidR="00415B3C">
        <w:rPr>
          <w:rStyle w:val="22"/>
        </w:rPr>
        <w:t>проводилась</w:t>
      </w:r>
      <w:r w:rsidR="009C5D80">
        <w:rPr>
          <w:rStyle w:val="22"/>
        </w:rPr>
        <w:t xml:space="preserve"> работ</w:t>
      </w:r>
      <w:r w:rsidR="00415B3C">
        <w:rPr>
          <w:rStyle w:val="22"/>
        </w:rPr>
        <w:t>а</w:t>
      </w:r>
      <w:r w:rsidR="009C5D80">
        <w:rPr>
          <w:rStyle w:val="22"/>
        </w:rPr>
        <w:t xml:space="preserve"> по ознакомлению родителей (законных представителей) с реализацией Программы, это привело к снижению показателей по некоторым позициям, хотя данный факт можно объяснить и тем, что основную работу по ознакомлению родителей с Программой образовательные организации провели на «старте», в начале реализации проекта.</w:t>
      </w:r>
      <w:proofErr w:type="gramEnd"/>
    </w:p>
    <w:p w:rsidR="0016610D" w:rsidRDefault="009C5D80" w:rsidP="000F04AA">
      <w:pPr>
        <w:pStyle w:val="20"/>
        <w:shd w:val="clear" w:color="auto" w:fill="auto"/>
        <w:spacing w:after="0" w:line="322" w:lineRule="exact"/>
        <w:ind w:firstLine="600"/>
      </w:pPr>
      <w:r>
        <w:rPr>
          <w:rStyle w:val="22"/>
        </w:rPr>
        <w:t>Рекомендации:</w:t>
      </w:r>
    </w:p>
    <w:p w:rsidR="0016610D" w:rsidRDefault="009C5D80" w:rsidP="000F04AA">
      <w:pPr>
        <w:pStyle w:val="20"/>
        <w:shd w:val="clear" w:color="auto" w:fill="auto"/>
        <w:spacing w:after="0" w:line="322" w:lineRule="exact"/>
        <w:ind w:firstLine="760"/>
      </w:pPr>
      <w:r>
        <w:rPr>
          <w:rStyle w:val="22"/>
        </w:rPr>
        <w:t xml:space="preserve">- </w:t>
      </w:r>
      <w:r w:rsidR="000F04AA">
        <w:rPr>
          <w:rStyle w:val="22"/>
        </w:rPr>
        <w:t>продолжать</w:t>
      </w:r>
      <w:r>
        <w:rPr>
          <w:rStyle w:val="22"/>
        </w:rPr>
        <w:t xml:space="preserve"> работу по ознакомлению родителей (законных представителей) с результатами реализации Программы, используя с этой целью различные формы информационно-просветительских мероприятий;</w:t>
      </w:r>
    </w:p>
    <w:p w:rsidR="0016610D" w:rsidRDefault="009C5D80" w:rsidP="000F04AA">
      <w:pPr>
        <w:pStyle w:val="20"/>
        <w:shd w:val="clear" w:color="auto" w:fill="auto"/>
        <w:spacing w:after="0" w:line="322" w:lineRule="exact"/>
      </w:pPr>
      <w:r>
        <w:rPr>
          <w:rStyle w:val="23"/>
        </w:rPr>
        <w:t>Реализация дополнительной общеобразовательной программы по социально</w:t>
      </w:r>
      <w:r>
        <w:rPr>
          <w:rStyle w:val="23"/>
        </w:rPr>
        <w:softHyphen/>
      </w:r>
      <w:r w:rsidR="000F04AA">
        <w:rPr>
          <w:rStyle w:val="23"/>
        </w:rPr>
        <w:t>-</w:t>
      </w:r>
      <w:r>
        <w:rPr>
          <w:rStyle w:val="23"/>
        </w:rPr>
        <w:t>коммуникативному и познавательному развитию «Современные дети» в 2021</w:t>
      </w:r>
      <w:r>
        <w:rPr>
          <w:rStyle w:val="23"/>
        </w:rPr>
        <w:softHyphen/>
      </w:r>
      <w:r w:rsidR="000F04AA">
        <w:rPr>
          <w:rStyle w:val="23"/>
        </w:rPr>
        <w:t>-</w:t>
      </w:r>
      <w:r>
        <w:rPr>
          <w:rStyle w:val="23"/>
        </w:rPr>
        <w:t>2022 учебном году</w:t>
      </w:r>
      <w:r>
        <w:rPr>
          <w:rStyle w:val="22"/>
        </w:rPr>
        <w:t>.</w:t>
      </w:r>
    </w:p>
    <w:p w:rsidR="0016610D" w:rsidRDefault="009C5D80" w:rsidP="000F04AA">
      <w:pPr>
        <w:pStyle w:val="20"/>
        <w:shd w:val="clear" w:color="auto" w:fill="auto"/>
        <w:spacing w:after="0" w:line="322" w:lineRule="exact"/>
        <w:ind w:firstLine="600"/>
      </w:pPr>
      <w:r>
        <w:rPr>
          <w:rStyle w:val="22"/>
        </w:rPr>
        <w:t xml:space="preserve">По результатам мониторинга установлено, что в реализации Программы принимают участие </w:t>
      </w:r>
      <w:r w:rsidR="000F04AA">
        <w:rPr>
          <w:rStyle w:val="22"/>
        </w:rPr>
        <w:t>80 воспитанников</w:t>
      </w:r>
      <w:r>
        <w:rPr>
          <w:rStyle w:val="22"/>
        </w:rPr>
        <w:t>.</w:t>
      </w:r>
    </w:p>
    <w:p w:rsidR="0016610D" w:rsidRDefault="009C5D80" w:rsidP="000F04AA">
      <w:pPr>
        <w:pStyle w:val="20"/>
        <w:shd w:val="clear" w:color="auto" w:fill="auto"/>
        <w:spacing w:after="0" w:line="322" w:lineRule="exact"/>
        <w:ind w:firstLine="620"/>
      </w:pPr>
      <w:r>
        <w:rPr>
          <w:rStyle w:val="22"/>
        </w:rPr>
        <w:t xml:space="preserve">Количество педагогов, реализующих Программу, составляет - </w:t>
      </w:r>
      <w:r w:rsidR="000F04AA">
        <w:rPr>
          <w:rStyle w:val="22"/>
        </w:rPr>
        <w:t>10</w:t>
      </w:r>
      <w:r>
        <w:rPr>
          <w:rStyle w:val="22"/>
        </w:rPr>
        <w:t xml:space="preserve"> человек, что </w:t>
      </w:r>
      <w:r w:rsidR="000F04AA">
        <w:rPr>
          <w:rStyle w:val="22"/>
        </w:rPr>
        <w:t xml:space="preserve"> сооответствует </w:t>
      </w:r>
      <w:proofErr w:type="gramStart"/>
      <w:r>
        <w:rPr>
          <w:rStyle w:val="22"/>
        </w:rPr>
        <w:t>в</w:t>
      </w:r>
      <w:proofErr w:type="gramEnd"/>
      <w:r>
        <w:rPr>
          <w:rStyle w:val="22"/>
        </w:rPr>
        <w:t xml:space="preserve"> предыдущем</w:t>
      </w:r>
      <w:r w:rsidR="000F04AA">
        <w:rPr>
          <w:rStyle w:val="22"/>
        </w:rPr>
        <w:t>у периоду.</w:t>
      </w:r>
    </w:p>
    <w:p w:rsidR="0016610D" w:rsidRDefault="0016610D" w:rsidP="000F04AA">
      <w:pPr>
        <w:pStyle w:val="20"/>
        <w:shd w:val="clear" w:color="auto" w:fill="auto"/>
        <w:spacing w:after="0" w:line="322" w:lineRule="exact"/>
        <w:ind w:firstLine="600"/>
      </w:pPr>
    </w:p>
    <w:p w:rsidR="0016610D" w:rsidRDefault="000F04AA" w:rsidP="000F04AA">
      <w:pPr>
        <w:pStyle w:val="20"/>
        <w:shd w:val="clear" w:color="auto" w:fill="auto"/>
        <w:spacing w:after="0" w:line="322" w:lineRule="exact"/>
        <w:ind w:firstLine="600"/>
      </w:pPr>
      <w:r>
        <w:rPr>
          <w:rStyle w:val="22"/>
        </w:rPr>
        <w:t xml:space="preserve">Рекомендации: педагогам, реализующих </w:t>
      </w:r>
      <w:r>
        <w:rPr>
          <w:rFonts w:eastAsia="Arial Unicode MS"/>
        </w:rPr>
        <w:t xml:space="preserve">дополнительную общеобразовательную программу по социально-коммуникативному и познавательному развитию детей «Современные дети», </w:t>
      </w:r>
      <w:r w:rsidR="009C5D80">
        <w:rPr>
          <w:rStyle w:val="22"/>
        </w:rPr>
        <w:t xml:space="preserve"> в следующем учебном году:</w:t>
      </w:r>
    </w:p>
    <w:p w:rsidR="0016610D" w:rsidRDefault="009C5D80" w:rsidP="000F04AA">
      <w:pPr>
        <w:pStyle w:val="20"/>
        <w:numPr>
          <w:ilvl w:val="0"/>
          <w:numId w:val="2"/>
        </w:numPr>
        <w:shd w:val="clear" w:color="auto" w:fill="auto"/>
        <w:tabs>
          <w:tab w:val="left" w:pos="812"/>
        </w:tabs>
        <w:spacing w:after="0" w:line="322" w:lineRule="exact"/>
        <w:ind w:firstLine="600"/>
      </w:pPr>
      <w:r>
        <w:rPr>
          <w:rStyle w:val="22"/>
        </w:rPr>
        <w:t>продолжить реализацию Программы;</w:t>
      </w:r>
    </w:p>
    <w:p w:rsidR="0016610D" w:rsidRDefault="009C5D80" w:rsidP="000F04AA">
      <w:pPr>
        <w:pStyle w:val="20"/>
        <w:numPr>
          <w:ilvl w:val="0"/>
          <w:numId w:val="2"/>
        </w:numPr>
        <w:shd w:val="clear" w:color="auto" w:fill="auto"/>
        <w:tabs>
          <w:tab w:val="left" w:pos="799"/>
        </w:tabs>
        <w:spacing w:after="240" w:line="326" w:lineRule="exact"/>
        <w:ind w:firstLine="600"/>
      </w:pPr>
      <w:r>
        <w:rPr>
          <w:rStyle w:val="22"/>
        </w:rPr>
        <w:t>предусмотреть возможность трансляции эффективных практик работы в рамках реализации Программы на муниципальных и региональных площадках.</w:t>
      </w:r>
    </w:p>
    <w:p w:rsidR="0016610D" w:rsidRDefault="009C5D80" w:rsidP="000F04AA">
      <w:pPr>
        <w:pStyle w:val="20"/>
        <w:shd w:val="clear" w:color="auto" w:fill="auto"/>
        <w:spacing w:after="0" w:line="326" w:lineRule="exact"/>
      </w:pPr>
      <w:r>
        <w:rPr>
          <w:rStyle w:val="23"/>
        </w:rPr>
        <w:t>Повышение профессионального мастерства педагогических работников в рамках реализации пилотного проекта «Современные дети».</w:t>
      </w:r>
    </w:p>
    <w:p w:rsidR="0016610D" w:rsidRDefault="009C5D80" w:rsidP="000F04AA">
      <w:pPr>
        <w:pStyle w:val="20"/>
        <w:shd w:val="clear" w:color="auto" w:fill="auto"/>
        <w:spacing w:after="0" w:line="322" w:lineRule="exact"/>
        <w:ind w:firstLine="600"/>
      </w:pPr>
      <w:r>
        <w:rPr>
          <w:rStyle w:val="22"/>
        </w:rPr>
        <w:t>Анализ мониторинговых данных показал, что педагоги в отчётный период повышали уровень профессиональных компетенций по данному вопросу в межкурсовой период, участвуя в методических мероприятиях регионального и муниципального уровней. Курсы повышения квалификации по плану работы ГОУ ДПО ТО «ИПК и ППРО ТО» по данному направлению не были предусмотрены.</w:t>
      </w:r>
    </w:p>
    <w:p w:rsidR="0016610D" w:rsidRDefault="009C5D80" w:rsidP="000F04AA">
      <w:pPr>
        <w:pStyle w:val="20"/>
        <w:shd w:val="clear" w:color="auto" w:fill="auto"/>
        <w:spacing w:after="0" w:line="322" w:lineRule="exact"/>
        <w:ind w:firstLine="600"/>
      </w:pPr>
      <w:r>
        <w:rPr>
          <w:rStyle w:val="22"/>
        </w:rPr>
        <w:t>Педагогические работники участвовали в нижеследующих региональных методических мероприятиях, проводимых ГОУ ДПО ТО «ИПК и ППРО ТО» в период с января по май 2022 года:</w:t>
      </w:r>
    </w:p>
    <w:p w:rsidR="0016610D" w:rsidRDefault="009C5D80" w:rsidP="000F04AA">
      <w:pPr>
        <w:pStyle w:val="20"/>
        <w:numPr>
          <w:ilvl w:val="0"/>
          <w:numId w:val="2"/>
        </w:numPr>
        <w:shd w:val="clear" w:color="auto" w:fill="auto"/>
        <w:tabs>
          <w:tab w:val="left" w:pos="941"/>
        </w:tabs>
        <w:spacing w:after="0" w:line="322" w:lineRule="exact"/>
        <w:ind w:firstLine="600"/>
      </w:pPr>
      <w:r>
        <w:rPr>
          <w:rStyle w:val="22"/>
        </w:rPr>
        <w:t>в учебно-методическом семинаре «Реализация дополнительной общеразвивающей программы по социально-коммуникативному и познавательному развитию “Современные дети - первые результаты”»;</w:t>
      </w:r>
    </w:p>
    <w:p w:rsidR="0016610D" w:rsidRDefault="009C5D80" w:rsidP="000F04AA">
      <w:pPr>
        <w:pStyle w:val="20"/>
        <w:numPr>
          <w:ilvl w:val="0"/>
          <w:numId w:val="2"/>
        </w:numPr>
        <w:shd w:val="clear" w:color="auto" w:fill="auto"/>
        <w:tabs>
          <w:tab w:val="left" w:pos="941"/>
        </w:tabs>
        <w:spacing w:after="0" w:line="322" w:lineRule="exact"/>
        <w:ind w:firstLine="600"/>
      </w:pPr>
      <w:r>
        <w:rPr>
          <w:rStyle w:val="22"/>
        </w:rPr>
        <w:t>в учебно-методическом семинаре «Методическое обеспечение реализации дополнительной общеобразовательной программы по социально</w:t>
      </w:r>
      <w:r>
        <w:rPr>
          <w:rStyle w:val="22"/>
        </w:rPr>
        <w:softHyphen/>
        <w:t>коммуникативному и познавательному развитию “Современные дети”».</w:t>
      </w:r>
    </w:p>
    <w:p w:rsidR="0016610D" w:rsidRDefault="009C5D80" w:rsidP="000F04AA">
      <w:pPr>
        <w:pStyle w:val="20"/>
        <w:shd w:val="clear" w:color="auto" w:fill="auto"/>
        <w:spacing w:after="0" w:line="322" w:lineRule="exact"/>
        <w:ind w:firstLine="600"/>
      </w:pPr>
      <w:r>
        <w:rPr>
          <w:rStyle w:val="22"/>
        </w:rPr>
        <w:t>Участвовали педагоги и в муниципальных методических мероприятиях:</w:t>
      </w:r>
    </w:p>
    <w:p w:rsidR="0016610D" w:rsidRDefault="009C5D80" w:rsidP="000F04AA">
      <w:pPr>
        <w:pStyle w:val="20"/>
        <w:numPr>
          <w:ilvl w:val="0"/>
          <w:numId w:val="2"/>
        </w:numPr>
        <w:shd w:val="clear" w:color="auto" w:fill="auto"/>
        <w:tabs>
          <w:tab w:val="left" w:pos="799"/>
        </w:tabs>
        <w:spacing w:after="0" w:line="322" w:lineRule="exact"/>
        <w:ind w:firstLine="600"/>
      </w:pPr>
      <w:r>
        <w:rPr>
          <w:rStyle w:val="22"/>
        </w:rPr>
        <w:t>в педагогической мастерской по теме «Обучение детей дошкольного возраста игре в шахматы в рамках реализации проекта “Современные дети”»;</w:t>
      </w:r>
    </w:p>
    <w:p w:rsidR="0016610D" w:rsidRDefault="009C5D80" w:rsidP="000F04AA">
      <w:pPr>
        <w:pStyle w:val="20"/>
        <w:numPr>
          <w:ilvl w:val="0"/>
          <w:numId w:val="2"/>
        </w:numPr>
        <w:shd w:val="clear" w:color="auto" w:fill="auto"/>
        <w:tabs>
          <w:tab w:val="left" w:pos="941"/>
        </w:tabs>
        <w:spacing w:after="0" w:line="322" w:lineRule="exact"/>
        <w:ind w:firstLine="600"/>
      </w:pPr>
      <w:r>
        <w:rPr>
          <w:rStyle w:val="22"/>
        </w:rPr>
        <w:t xml:space="preserve">в </w:t>
      </w:r>
      <w:proofErr w:type="gramStart"/>
      <w:r>
        <w:rPr>
          <w:rStyle w:val="22"/>
        </w:rPr>
        <w:t>методическом</w:t>
      </w:r>
      <w:proofErr w:type="gramEnd"/>
      <w:r>
        <w:rPr>
          <w:rStyle w:val="22"/>
        </w:rPr>
        <w:t xml:space="preserve"> интенсиве «Эффективные методики социально</w:t>
      </w:r>
      <w:r>
        <w:rPr>
          <w:rStyle w:val="22"/>
        </w:rPr>
        <w:softHyphen/>
        <w:t>коммуникативного и познавательного развития детей дошкольного возраста» (из опыта работы муниципального бюджетного дошкольного образовательного учреждения Центр развития ребенка -</w:t>
      </w:r>
      <w:r w:rsidR="000F04AA">
        <w:rPr>
          <w:rStyle w:val="22"/>
        </w:rPr>
        <w:t xml:space="preserve"> детский сад № 5 «Мир детства»)</w:t>
      </w:r>
      <w:r>
        <w:rPr>
          <w:rStyle w:val="22"/>
        </w:rPr>
        <w:t>;</w:t>
      </w:r>
    </w:p>
    <w:p w:rsidR="0016610D" w:rsidRDefault="009C5D80" w:rsidP="000F04AA">
      <w:pPr>
        <w:pStyle w:val="20"/>
        <w:numPr>
          <w:ilvl w:val="0"/>
          <w:numId w:val="2"/>
        </w:numPr>
        <w:shd w:val="clear" w:color="auto" w:fill="auto"/>
        <w:tabs>
          <w:tab w:val="left" w:pos="799"/>
        </w:tabs>
        <w:spacing w:after="0" w:line="322" w:lineRule="exact"/>
        <w:ind w:firstLine="600"/>
        <w:rPr>
          <w:rStyle w:val="22"/>
        </w:rPr>
      </w:pPr>
      <w:r>
        <w:rPr>
          <w:rStyle w:val="22"/>
        </w:rPr>
        <w:t>в работе презентационной площадки лучших практик пилотных образовательных организаций «Реализация проекта “Современные дети”: от цели до результата»</w:t>
      </w:r>
    </w:p>
    <w:p w:rsidR="000F04AA" w:rsidRDefault="000F04AA" w:rsidP="000F04AA">
      <w:pPr>
        <w:pStyle w:val="20"/>
        <w:numPr>
          <w:ilvl w:val="0"/>
          <w:numId w:val="2"/>
        </w:numPr>
        <w:shd w:val="clear" w:color="auto" w:fill="auto"/>
        <w:tabs>
          <w:tab w:val="left" w:pos="799"/>
        </w:tabs>
        <w:spacing w:after="0" w:line="322" w:lineRule="exact"/>
        <w:ind w:firstLine="600"/>
      </w:pPr>
      <w:r>
        <w:t xml:space="preserve">участие в </w:t>
      </w:r>
      <w:r w:rsidRPr="000F04AA">
        <w:t>областно</w:t>
      </w:r>
      <w:r>
        <w:t xml:space="preserve">м конкурсе </w:t>
      </w:r>
      <w:r w:rsidRPr="000F04AA">
        <w:t>«Лучшая авторская методическая разработка проекта «Современные дети»</w:t>
      </w:r>
      <w:r>
        <w:t>.</w:t>
      </w:r>
    </w:p>
    <w:p w:rsidR="0016610D" w:rsidRDefault="009C5D80" w:rsidP="000F04AA">
      <w:pPr>
        <w:pStyle w:val="20"/>
        <w:shd w:val="clear" w:color="auto" w:fill="auto"/>
        <w:spacing w:after="0" w:line="322" w:lineRule="exact"/>
        <w:ind w:firstLine="600"/>
      </w:pPr>
      <w:r>
        <w:rPr>
          <w:rStyle w:val="22"/>
        </w:rPr>
        <w:t>Рекомендации:</w:t>
      </w:r>
    </w:p>
    <w:p w:rsidR="0016610D" w:rsidRDefault="009C5D80" w:rsidP="000F04AA">
      <w:pPr>
        <w:pStyle w:val="20"/>
        <w:numPr>
          <w:ilvl w:val="0"/>
          <w:numId w:val="2"/>
        </w:numPr>
        <w:shd w:val="clear" w:color="auto" w:fill="auto"/>
        <w:tabs>
          <w:tab w:val="left" w:pos="788"/>
        </w:tabs>
        <w:spacing w:after="0" w:line="322" w:lineRule="exact"/>
        <w:ind w:firstLine="600"/>
      </w:pPr>
      <w:proofErr w:type="gramStart"/>
      <w:r>
        <w:rPr>
          <w:rStyle w:val="22"/>
        </w:rPr>
        <w:t>содействовать в расширении потенциала профессионального участия педагогов, реализующих дополнительную общеобразовательную программу по социально-коммуникативному и познавательному развитию «Современные дети», в межкурсовой обучении, выступая не только в статусе «слушателей», но и в статусе «спикеров», транслирующих на муниципальном и региональном уровнях эффективные практики участия в Проекте;</w:t>
      </w:r>
      <w:proofErr w:type="gramEnd"/>
    </w:p>
    <w:p w:rsidR="000F04AA" w:rsidRDefault="000F04AA" w:rsidP="000F04AA">
      <w:pPr>
        <w:pStyle w:val="20"/>
        <w:shd w:val="clear" w:color="auto" w:fill="auto"/>
        <w:spacing w:after="0" w:line="317" w:lineRule="exact"/>
        <w:rPr>
          <w:rStyle w:val="23"/>
        </w:rPr>
      </w:pPr>
    </w:p>
    <w:p w:rsidR="0016610D" w:rsidRDefault="009C5D80" w:rsidP="000F04AA">
      <w:pPr>
        <w:pStyle w:val="20"/>
        <w:shd w:val="clear" w:color="auto" w:fill="auto"/>
        <w:spacing w:after="0" w:line="317" w:lineRule="exact"/>
      </w:pPr>
      <w:r>
        <w:rPr>
          <w:rStyle w:val="23"/>
        </w:rPr>
        <w:t xml:space="preserve">Муниципальный сегмент АИС «Навигатор дополнительного образования детей Тульской области» по размещению дополнительной общеобразовательной Программы </w:t>
      </w:r>
      <w:r>
        <w:rPr>
          <w:rStyle w:val="23"/>
        </w:rPr>
        <w:lastRenderedPageBreak/>
        <w:t>по социально-коммуникативному и познавательному развитию «Современные дети» и учету детей, обучающихся по Программе, зарегистрированных через АИС «Навигатор дополнительного образования детей Тульской области».</w:t>
      </w:r>
    </w:p>
    <w:p w:rsidR="0016610D" w:rsidRDefault="009C5D80" w:rsidP="00415B3C">
      <w:pPr>
        <w:pStyle w:val="20"/>
        <w:shd w:val="clear" w:color="auto" w:fill="auto"/>
        <w:spacing w:after="0" w:line="317" w:lineRule="exact"/>
        <w:ind w:firstLine="600"/>
      </w:pPr>
      <w:r>
        <w:rPr>
          <w:rStyle w:val="22"/>
        </w:rPr>
        <w:t>На начало октября 2021 года общее к</w:t>
      </w:r>
      <w:r w:rsidR="000F04AA">
        <w:rPr>
          <w:rStyle w:val="22"/>
        </w:rPr>
        <w:t>оличество детей, обучающихся в МБДОУ «Црр – д/с№4»</w:t>
      </w:r>
      <w:r>
        <w:rPr>
          <w:rStyle w:val="22"/>
        </w:rPr>
        <w:t xml:space="preserve">, получающих услуги по Программе АИС «Навигатор», составляло </w:t>
      </w:r>
      <w:r w:rsidR="000F04AA">
        <w:rPr>
          <w:rStyle w:val="22"/>
        </w:rPr>
        <w:t>80</w:t>
      </w:r>
      <w:r w:rsidR="00415B3C">
        <w:rPr>
          <w:rStyle w:val="22"/>
        </w:rPr>
        <w:t xml:space="preserve"> человек</w:t>
      </w:r>
      <w:r>
        <w:rPr>
          <w:rStyle w:val="22"/>
        </w:rPr>
        <w:t>, из них зарегистрированных на платформе АИС «Навигатор» и и</w:t>
      </w:r>
      <w:r w:rsidR="000F04AA">
        <w:rPr>
          <w:rStyle w:val="22"/>
        </w:rPr>
        <w:t>меющих статус «обучающие</w:t>
      </w:r>
      <w:r w:rsidR="00415B3C">
        <w:rPr>
          <w:rStyle w:val="22"/>
        </w:rPr>
        <w:t>ся»</w:t>
      </w:r>
      <w:r w:rsidR="000F04AA">
        <w:rPr>
          <w:rStyle w:val="22"/>
        </w:rPr>
        <w:t xml:space="preserve"> - 80</w:t>
      </w:r>
      <w:r>
        <w:rPr>
          <w:rStyle w:val="22"/>
        </w:rPr>
        <w:t>, что</w:t>
      </w:r>
      <w:r w:rsidR="00415B3C">
        <w:t xml:space="preserve"> </w:t>
      </w:r>
      <w:r w:rsidR="00415B3C">
        <w:rPr>
          <w:rStyle w:val="22"/>
        </w:rPr>
        <w:t>составило</w:t>
      </w:r>
      <w:r>
        <w:rPr>
          <w:rStyle w:val="22"/>
        </w:rPr>
        <w:t xml:space="preserve"> </w:t>
      </w:r>
      <w:r w:rsidR="000F04AA">
        <w:rPr>
          <w:rStyle w:val="22"/>
        </w:rPr>
        <w:t>100</w:t>
      </w:r>
      <w:r>
        <w:rPr>
          <w:rStyle w:val="22"/>
        </w:rPr>
        <w:t>% от общего количества детей. Процентное соотношение зарегистрированных детей н</w:t>
      </w:r>
      <w:r w:rsidR="000F04AA">
        <w:rPr>
          <w:rStyle w:val="22"/>
        </w:rPr>
        <w:t xml:space="preserve">а АИС «Навигатор» </w:t>
      </w:r>
      <w:r>
        <w:rPr>
          <w:rStyle w:val="22"/>
        </w:rPr>
        <w:t>100%.</w:t>
      </w:r>
    </w:p>
    <w:p w:rsidR="0016610D" w:rsidRDefault="009C5D80" w:rsidP="000F04AA">
      <w:pPr>
        <w:pStyle w:val="20"/>
        <w:shd w:val="clear" w:color="auto" w:fill="auto"/>
        <w:spacing w:after="0" w:line="322" w:lineRule="exact"/>
        <w:ind w:firstLine="600"/>
      </w:pPr>
      <w:r>
        <w:rPr>
          <w:rStyle w:val="22"/>
        </w:rPr>
        <w:t xml:space="preserve">По состоянию на май 2022 года общее количество детей, получающих услуги по Программе, - </w:t>
      </w:r>
      <w:r w:rsidR="000F04AA">
        <w:rPr>
          <w:rStyle w:val="22"/>
        </w:rPr>
        <w:t xml:space="preserve">80 </w:t>
      </w:r>
      <w:r w:rsidR="00415B3C">
        <w:rPr>
          <w:rStyle w:val="22"/>
        </w:rPr>
        <w:t>человек</w:t>
      </w:r>
      <w:r>
        <w:rPr>
          <w:rStyle w:val="22"/>
        </w:rPr>
        <w:t>, из них зарегистрированных на платформе АИС «Навигатор» и име</w:t>
      </w:r>
      <w:r w:rsidR="000F04AA">
        <w:rPr>
          <w:rStyle w:val="22"/>
        </w:rPr>
        <w:t xml:space="preserve">ющих статус «обучающиеся» - 80 </w:t>
      </w:r>
      <w:r>
        <w:rPr>
          <w:rStyle w:val="22"/>
        </w:rPr>
        <w:t xml:space="preserve">человек, что составляет </w:t>
      </w:r>
      <w:r w:rsidR="000F04AA">
        <w:rPr>
          <w:rStyle w:val="22"/>
        </w:rPr>
        <w:t>100</w:t>
      </w:r>
      <w:r>
        <w:rPr>
          <w:rStyle w:val="22"/>
        </w:rPr>
        <w:t>%</w:t>
      </w:r>
      <w:r w:rsidR="000F04AA">
        <w:rPr>
          <w:rStyle w:val="22"/>
        </w:rPr>
        <w:t xml:space="preserve"> обуча</w:t>
      </w:r>
      <w:r>
        <w:rPr>
          <w:rStyle w:val="22"/>
        </w:rPr>
        <w:t>ющихся по данной Программе.</w:t>
      </w:r>
    </w:p>
    <w:p w:rsidR="0016610D" w:rsidRDefault="009C5D80" w:rsidP="000F04AA">
      <w:pPr>
        <w:pStyle w:val="20"/>
        <w:shd w:val="clear" w:color="auto" w:fill="auto"/>
        <w:spacing w:after="0" w:line="322" w:lineRule="exact"/>
        <w:ind w:firstLine="600"/>
      </w:pPr>
      <w:r>
        <w:rPr>
          <w:rStyle w:val="22"/>
        </w:rPr>
        <w:t>В течение 2021-2022 учебного года была проведена соответствующая работа по внедрению пилотного Проекта «Современные дети». До сведения всех родителей на родительских собраниях, через группы в социальных сетях была доведена информация о необходимости записи ребенка через портал «Региональный навигатор дополнительного образования Тульской области». Проводилась разъяснительная работа по вопросам правомерности запрашиваемых данных, родители отказывались вносить свои персональные данные, на что им были даны разъяснения об отсутствии угрозы утечки персональных данных с государственного портала.  Дети, посещающие занятия в нескольких кружках, зарегистрированные на портале дополнительного образования в системе АИС «Навигатор», не могли быть учтены повторно.</w:t>
      </w:r>
    </w:p>
    <w:p w:rsidR="0016610D" w:rsidRDefault="009C5D80" w:rsidP="000F04AA">
      <w:pPr>
        <w:pStyle w:val="20"/>
        <w:shd w:val="clear" w:color="auto" w:fill="auto"/>
        <w:spacing w:after="0" w:line="322" w:lineRule="exact"/>
        <w:ind w:firstLine="600"/>
      </w:pPr>
      <w:r>
        <w:rPr>
          <w:rStyle w:val="22"/>
        </w:rPr>
        <w:t xml:space="preserve">К концу учебного года количество детей, зарегистрированных на платформе АИС «Навигатор» и получающих услуги по Программе, составило </w:t>
      </w:r>
      <w:r w:rsidR="000F04AA">
        <w:rPr>
          <w:rStyle w:val="22"/>
        </w:rPr>
        <w:t>100</w:t>
      </w:r>
      <w:r>
        <w:rPr>
          <w:rStyle w:val="22"/>
        </w:rPr>
        <w:t>%.</w:t>
      </w:r>
    </w:p>
    <w:p w:rsidR="000F04AA" w:rsidRDefault="000F04AA" w:rsidP="000F04AA">
      <w:pPr>
        <w:pStyle w:val="20"/>
        <w:shd w:val="clear" w:color="auto" w:fill="auto"/>
        <w:tabs>
          <w:tab w:val="left" w:pos="848"/>
        </w:tabs>
        <w:spacing w:after="0" w:line="322" w:lineRule="exact"/>
        <w:ind w:left="600"/>
        <w:rPr>
          <w:rStyle w:val="22"/>
        </w:rPr>
      </w:pPr>
    </w:p>
    <w:p w:rsidR="000F04AA" w:rsidRDefault="000F04AA" w:rsidP="000F04AA">
      <w:pPr>
        <w:pStyle w:val="20"/>
        <w:shd w:val="clear" w:color="auto" w:fill="auto"/>
        <w:tabs>
          <w:tab w:val="left" w:pos="848"/>
        </w:tabs>
        <w:spacing w:after="0" w:line="322" w:lineRule="exact"/>
        <w:ind w:left="600"/>
        <w:rPr>
          <w:rStyle w:val="22"/>
        </w:rPr>
      </w:pPr>
      <w:r>
        <w:rPr>
          <w:rStyle w:val="22"/>
        </w:rPr>
        <w:t>Рекомендовано:</w:t>
      </w:r>
    </w:p>
    <w:p w:rsidR="0016610D" w:rsidRPr="000F04AA" w:rsidRDefault="009C5D80" w:rsidP="000F04AA">
      <w:pPr>
        <w:pStyle w:val="20"/>
        <w:numPr>
          <w:ilvl w:val="0"/>
          <w:numId w:val="2"/>
        </w:numPr>
        <w:shd w:val="clear" w:color="auto" w:fill="auto"/>
        <w:tabs>
          <w:tab w:val="left" w:pos="848"/>
        </w:tabs>
        <w:spacing w:after="0" w:line="322" w:lineRule="exact"/>
        <w:ind w:firstLine="600"/>
        <w:rPr>
          <w:rStyle w:val="22"/>
          <w:sz w:val="2"/>
          <w:szCs w:val="2"/>
        </w:rPr>
      </w:pPr>
      <w:r w:rsidRPr="000F04AA">
        <w:rPr>
          <w:rStyle w:val="22"/>
          <w:rFonts w:eastAsia="Arial Unicode MS"/>
        </w:rPr>
        <w:t xml:space="preserve"> обеспечить комплектование кружков по реализации Проекта «Современные дети» и учет детей, обучающихся по Программе, зарегистрированных через АИС «Навигатор».</w:t>
      </w:r>
    </w:p>
    <w:p w:rsidR="000F04AA" w:rsidRDefault="000F04AA" w:rsidP="000F04AA">
      <w:pPr>
        <w:pStyle w:val="20"/>
        <w:shd w:val="clear" w:color="auto" w:fill="auto"/>
        <w:tabs>
          <w:tab w:val="left" w:pos="848"/>
        </w:tabs>
        <w:spacing w:after="0" w:line="322" w:lineRule="exact"/>
        <w:rPr>
          <w:rStyle w:val="22"/>
          <w:rFonts w:eastAsia="Arial Unicode MS"/>
        </w:rPr>
      </w:pPr>
    </w:p>
    <w:p w:rsidR="000F04AA" w:rsidRDefault="000F04AA" w:rsidP="000F04AA">
      <w:pPr>
        <w:pStyle w:val="20"/>
        <w:shd w:val="clear" w:color="auto" w:fill="auto"/>
        <w:tabs>
          <w:tab w:val="left" w:pos="848"/>
        </w:tabs>
        <w:spacing w:after="0" w:line="322" w:lineRule="exact"/>
        <w:rPr>
          <w:rStyle w:val="22"/>
          <w:rFonts w:eastAsia="Arial Unicode MS"/>
        </w:rPr>
      </w:pPr>
    </w:p>
    <w:p w:rsidR="000F04AA" w:rsidRDefault="00790F34" w:rsidP="000F04AA">
      <w:pPr>
        <w:pStyle w:val="20"/>
        <w:shd w:val="clear" w:color="auto" w:fill="auto"/>
        <w:tabs>
          <w:tab w:val="left" w:pos="848"/>
        </w:tabs>
        <w:spacing w:after="0" w:line="322" w:lineRule="exact"/>
        <w:rPr>
          <w:rStyle w:val="22"/>
          <w:rFonts w:eastAsia="Arial Unicode MS"/>
        </w:rPr>
      </w:pPr>
      <w:r>
        <w:rPr>
          <w:rStyle w:val="22"/>
          <w:rFonts w:eastAsia="Arial Unicode MS"/>
        </w:rPr>
        <w:t>С</w:t>
      </w:r>
      <w:r w:rsidR="00415B3C">
        <w:rPr>
          <w:rStyle w:val="22"/>
          <w:rFonts w:eastAsia="Arial Unicode MS"/>
        </w:rPr>
        <w:t xml:space="preserve">тарший </w:t>
      </w:r>
      <w:r w:rsidR="000F04AA">
        <w:rPr>
          <w:rStyle w:val="22"/>
          <w:rFonts w:eastAsia="Arial Unicode MS"/>
        </w:rPr>
        <w:t>воспитатель</w:t>
      </w:r>
      <w:r>
        <w:rPr>
          <w:rStyle w:val="22"/>
          <w:rFonts w:eastAsia="Arial Unicode MS"/>
        </w:rPr>
        <w:t xml:space="preserve">                                                                 </w:t>
      </w:r>
      <w:bookmarkStart w:id="0" w:name="_GoBack"/>
      <w:bookmarkEnd w:id="0"/>
      <w:r>
        <w:rPr>
          <w:rStyle w:val="22"/>
          <w:rFonts w:eastAsia="Arial Unicode MS"/>
        </w:rPr>
        <w:t xml:space="preserve">          </w:t>
      </w:r>
      <w:r>
        <w:rPr>
          <w:rStyle w:val="22"/>
          <w:rFonts w:eastAsia="Arial Unicode MS"/>
        </w:rPr>
        <w:t>О.В.</w:t>
      </w:r>
      <w:r>
        <w:rPr>
          <w:rStyle w:val="22"/>
          <w:rFonts w:eastAsia="Arial Unicode MS"/>
        </w:rPr>
        <w:t xml:space="preserve"> </w:t>
      </w:r>
      <w:r w:rsidR="000F04AA">
        <w:rPr>
          <w:rStyle w:val="22"/>
          <w:rFonts w:eastAsia="Arial Unicode MS"/>
        </w:rPr>
        <w:t xml:space="preserve">Козьякова </w:t>
      </w:r>
    </w:p>
    <w:p w:rsidR="000F04AA" w:rsidRPr="000F04AA" w:rsidRDefault="000F04AA" w:rsidP="000F04AA">
      <w:pPr>
        <w:pStyle w:val="20"/>
        <w:shd w:val="clear" w:color="auto" w:fill="auto"/>
        <w:tabs>
          <w:tab w:val="left" w:pos="848"/>
        </w:tabs>
        <w:spacing w:after="0" w:line="322" w:lineRule="exact"/>
        <w:rPr>
          <w:sz w:val="2"/>
          <w:szCs w:val="2"/>
        </w:rPr>
      </w:pPr>
      <w:r>
        <w:rPr>
          <w:rStyle w:val="22"/>
          <w:rFonts w:eastAsia="Arial Unicode MS"/>
        </w:rPr>
        <w:t>31.08.2022г</w:t>
      </w:r>
    </w:p>
    <w:sectPr w:rsidR="000F04AA" w:rsidRPr="000F04AA" w:rsidSect="000F04AA">
      <w:pgSz w:w="11900" w:h="16840"/>
      <w:pgMar w:top="993" w:right="843" w:bottom="99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77" w:rsidRDefault="00572077" w:rsidP="0016610D">
      <w:r>
        <w:separator/>
      </w:r>
    </w:p>
  </w:endnote>
  <w:endnote w:type="continuationSeparator" w:id="0">
    <w:p w:rsidR="00572077" w:rsidRDefault="00572077" w:rsidP="0016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77" w:rsidRDefault="00572077"/>
  </w:footnote>
  <w:footnote w:type="continuationSeparator" w:id="0">
    <w:p w:rsidR="00572077" w:rsidRDefault="005720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007"/>
    <w:multiLevelType w:val="multilevel"/>
    <w:tmpl w:val="F82A1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85D8D"/>
    <w:multiLevelType w:val="multilevel"/>
    <w:tmpl w:val="51243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F6654"/>
    <w:multiLevelType w:val="multilevel"/>
    <w:tmpl w:val="F2064F1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0A05A6"/>
    <w:multiLevelType w:val="multilevel"/>
    <w:tmpl w:val="B3487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6610D"/>
    <w:rsid w:val="000F04AA"/>
    <w:rsid w:val="0016610D"/>
    <w:rsid w:val="00415B3C"/>
    <w:rsid w:val="00572077"/>
    <w:rsid w:val="00790F34"/>
    <w:rsid w:val="009C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61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610D"/>
    <w:rPr>
      <w:color w:val="0066CC"/>
      <w:u w:val="single"/>
    </w:rPr>
  </w:style>
  <w:style w:type="character" w:customStyle="1" w:styleId="2">
    <w:name w:val="Основной текст (2)_"/>
    <w:basedOn w:val="a0"/>
    <w:link w:val="20"/>
    <w:rsid w:val="0016610D"/>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1661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1661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11pt-2pt">
    <w:name w:val="Основной текст (2) + Arial;11 pt;Курсив;Интервал -2 pt"/>
    <w:basedOn w:val="2"/>
    <w:rsid w:val="0016610D"/>
    <w:rPr>
      <w:rFonts w:ascii="Arial" w:eastAsia="Arial" w:hAnsi="Arial" w:cs="Arial"/>
      <w:b w:val="0"/>
      <w:bCs w:val="0"/>
      <w:i/>
      <w:iCs/>
      <w:smallCaps w:val="0"/>
      <w:strike w:val="0"/>
      <w:color w:val="000000"/>
      <w:spacing w:val="-40"/>
      <w:w w:val="100"/>
      <w:position w:val="0"/>
      <w:sz w:val="22"/>
      <w:szCs w:val="22"/>
      <w:u w:val="single"/>
      <w:lang w:val="en-US" w:eastAsia="en-US" w:bidi="en-US"/>
    </w:rPr>
  </w:style>
  <w:style w:type="character" w:customStyle="1" w:styleId="2ArialNarrow21pt">
    <w:name w:val="Основной текст (2) + Arial Narrow;21 pt;Курсив"/>
    <w:basedOn w:val="2"/>
    <w:rsid w:val="0016610D"/>
    <w:rPr>
      <w:rFonts w:ascii="Arial Narrow" w:eastAsia="Arial Narrow" w:hAnsi="Arial Narrow" w:cs="Arial Narrow"/>
      <w:b w:val="0"/>
      <w:bCs w:val="0"/>
      <w:i/>
      <w:iCs/>
      <w:smallCaps w:val="0"/>
      <w:strike w:val="0"/>
      <w:color w:val="000000"/>
      <w:spacing w:val="0"/>
      <w:w w:val="100"/>
      <w:position w:val="0"/>
      <w:sz w:val="42"/>
      <w:szCs w:val="42"/>
      <w:u w:val="none"/>
      <w:lang w:val="ru-RU" w:eastAsia="ru-RU" w:bidi="ru-RU"/>
    </w:rPr>
  </w:style>
  <w:style w:type="character" w:customStyle="1" w:styleId="2ArialNarrow21pt0">
    <w:name w:val="Основной текст (2) + Arial Narrow;21 pt;Курсив"/>
    <w:basedOn w:val="2"/>
    <w:rsid w:val="0016610D"/>
    <w:rPr>
      <w:rFonts w:ascii="Arial Narrow" w:eastAsia="Arial Narrow" w:hAnsi="Arial Narrow" w:cs="Arial Narrow"/>
      <w:b w:val="0"/>
      <w:bCs w:val="0"/>
      <w:i/>
      <w:iCs/>
      <w:smallCaps w:val="0"/>
      <w:strike w:val="0"/>
      <w:color w:val="000000"/>
      <w:spacing w:val="0"/>
      <w:w w:val="100"/>
      <w:position w:val="0"/>
      <w:sz w:val="42"/>
      <w:szCs w:val="42"/>
      <w:u w:val="none"/>
      <w:lang w:val="ru-RU" w:eastAsia="ru-RU" w:bidi="ru-RU"/>
    </w:rPr>
  </w:style>
  <w:style w:type="character" w:customStyle="1" w:styleId="2Arial11pt-2pt0">
    <w:name w:val="Основной текст (2) + Arial;11 pt;Курсив;Интервал -2 pt"/>
    <w:basedOn w:val="2"/>
    <w:rsid w:val="0016610D"/>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3">
    <w:name w:val="Основной текст (3)_"/>
    <w:basedOn w:val="a0"/>
    <w:link w:val="30"/>
    <w:rsid w:val="0016610D"/>
    <w:rPr>
      <w:rFonts w:ascii="Times New Roman" w:eastAsia="Times New Roman" w:hAnsi="Times New Roman" w:cs="Times New Roman"/>
      <w:b w:val="0"/>
      <w:bCs w:val="0"/>
      <w:i/>
      <w:iCs/>
      <w:smallCaps w:val="0"/>
      <w:strike w:val="0"/>
      <w:spacing w:val="0"/>
      <w:sz w:val="21"/>
      <w:szCs w:val="21"/>
      <w:u w:val="none"/>
      <w:lang w:val="en-US" w:eastAsia="en-US" w:bidi="en-US"/>
    </w:rPr>
  </w:style>
  <w:style w:type="character" w:customStyle="1" w:styleId="3Arial9pt">
    <w:name w:val="Основной текст (3) + Arial;9 pt;Не курсив"/>
    <w:basedOn w:val="3"/>
    <w:rsid w:val="0016610D"/>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31">
    <w:name w:val="Основной текст (3)"/>
    <w:basedOn w:val="3"/>
    <w:rsid w:val="0016610D"/>
    <w:rPr>
      <w:rFonts w:ascii="Times New Roman" w:eastAsia="Times New Roman" w:hAnsi="Times New Roman" w:cs="Times New Roman"/>
      <w:b w:val="0"/>
      <w:bCs w:val="0"/>
      <w:i/>
      <w:iCs/>
      <w:smallCaps w:val="0"/>
      <w:strike w:val="0"/>
      <w:color w:val="000000"/>
      <w:spacing w:val="0"/>
      <w:w w:val="100"/>
      <w:position w:val="0"/>
      <w:sz w:val="21"/>
      <w:szCs w:val="21"/>
      <w:u w:val="single"/>
      <w:lang w:val="en-US" w:eastAsia="en-US" w:bidi="en-US"/>
    </w:rPr>
  </w:style>
  <w:style w:type="character" w:customStyle="1" w:styleId="3Arial9pt0">
    <w:name w:val="Основной текст (3) + Arial;9 pt;Не курсив"/>
    <w:basedOn w:val="3"/>
    <w:rsid w:val="0016610D"/>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3Arial9pt1">
    <w:name w:val="Основной текст (3) + Arial;9 pt;Не курсив"/>
    <w:basedOn w:val="3"/>
    <w:rsid w:val="0016610D"/>
    <w:rPr>
      <w:rFonts w:ascii="Arial" w:eastAsia="Arial" w:hAnsi="Arial" w:cs="Arial"/>
      <w:b w:val="0"/>
      <w:bCs w:val="0"/>
      <w:i/>
      <w:iCs/>
      <w:smallCaps w:val="0"/>
      <w:strike w:val="0"/>
      <w:color w:val="000000"/>
      <w:spacing w:val="0"/>
      <w:w w:val="100"/>
      <w:position w:val="0"/>
      <w:sz w:val="18"/>
      <w:szCs w:val="18"/>
      <w:u w:val="single"/>
      <w:lang w:val="ru-RU" w:eastAsia="ru-RU" w:bidi="ru-RU"/>
    </w:rPr>
  </w:style>
  <w:style w:type="character" w:customStyle="1" w:styleId="23">
    <w:name w:val="Основной текст (2)"/>
    <w:basedOn w:val="2"/>
    <w:rsid w:val="0016610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16610D"/>
    <w:rPr>
      <w:rFonts w:ascii="Arial" w:eastAsia="Arial" w:hAnsi="Arial" w:cs="Arial"/>
      <w:b/>
      <w:bCs/>
      <w:i w:val="0"/>
      <w:iCs w:val="0"/>
      <w:smallCaps w:val="0"/>
      <w:strike w:val="0"/>
      <w:u w:val="none"/>
    </w:rPr>
  </w:style>
  <w:style w:type="character" w:customStyle="1" w:styleId="41">
    <w:name w:val="Основной текст (4)"/>
    <w:basedOn w:val="4"/>
    <w:rsid w:val="0016610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TimesNewRoman14pt">
    <w:name w:val="Основной текст (4) + Times New Roman;14 pt;Не полужирный"/>
    <w:basedOn w:val="4"/>
    <w:rsid w:val="0016610D"/>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a4">
    <w:name w:val="Подпись к картинке_"/>
    <w:basedOn w:val="a0"/>
    <w:link w:val="a5"/>
    <w:rsid w:val="0016610D"/>
    <w:rPr>
      <w:rFonts w:ascii="Arial" w:eastAsia="Arial" w:hAnsi="Arial" w:cs="Arial"/>
      <w:b w:val="0"/>
      <w:bCs w:val="0"/>
      <w:i w:val="0"/>
      <w:iCs w:val="0"/>
      <w:smallCaps w:val="0"/>
      <w:strike w:val="0"/>
      <w:sz w:val="18"/>
      <w:szCs w:val="18"/>
      <w:u w:val="none"/>
    </w:rPr>
  </w:style>
  <w:style w:type="character" w:customStyle="1" w:styleId="a6">
    <w:name w:val="Подпись к картинке"/>
    <w:basedOn w:val="a4"/>
    <w:rsid w:val="001661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7">
    <w:name w:val="Подпись к картинке"/>
    <w:basedOn w:val="a4"/>
    <w:rsid w:val="001661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8">
    <w:name w:val="Подпись к картинке"/>
    <w:basedOn w:val="a4"/>
    <w:rsid w:val="001661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картинке"/>
    <w:basedOn w:val="a4"/>
    <w:rsid w:val="001661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16610D"/>
    <w:rPr>
      <w:rFonts w:ascii="Arial" w:eastAsia="Arial" w:hAnsi="Arial" w:cs="Arial"/>
      <w:b w:val="0"/>
      <w:bCs w:val="0"/>
      <w:i/>
      <w:iCs/>
      <w:smallCaps w:val="0"/>
      <w:strike w:val="0"/>
      <w:sz w:val="20"/>
      <w:szCs w:val="20"/>
      <w:u w:val="none"/>
    </w:rPr>
  </w:style>
  <w:style w:type="character" w:customStyle="1" w:styleId="51">
    <w:name w:val="Основной текст (5) + Полужирный"/>
    <w:basedOn w:val="5"/>
    <w:rsid w:val="0016610D"/>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52">
    <w:name w:val="Основной текст (5)"/>
    <w:basedOn w:val="5"/>
    <w:rsid w:val="0016610D"/>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
    <w:rsid w:val="0016610D"/>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12pt">
    <w:name w:val="Основной текст (2) + 12 pt;Полужирный"/>
    <w:basedOn w:val="2"/>
    <w:rsid w:val="001661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16610D"/>
    <w:rPr>
      <w:rFonts w:ascii="Times New Roman" w:eastAsia="Times New Roman" w:hAnsi="Times New Roman" w:cs="Times New Roman"/>
      <w:b/>
      <w:bCs/>
      <w:i w:val="0"/>
      <w:iCs w:val="0"/>
      <w:smallCaps w:val="0"/>
      <w:strike w:val="0"/>
      <w:sz w:val="24"/>
      <w:szCs w:val="24"/>
      <w:u w:val="none"/>
    </w:rPr>
  </w:style>
  <w:style w:type="character" w:customStyle="1" w:styleId="61">
    <w:name w:val="Основной текст (6)"/>
    <w:basedOn w:val="6"/>
    <w:rsid w:val="0016610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16610D"/>
    <w:rPr>
      <w:rFonts w:ascii="Arial" w:eastAsia="Arial" w:hAnsi="Arial" w:cs="Arial"/>
      <w:b w:val="0"/>
      <w:bCs w:val="0"/>
      <w:i w:val="0"/>
      <w:iCs w:val="0"/>
      <w:smallCaps w:val="0"/>
      <w:strike w:val="0"/>
      <w:sz w:val="18"/>
      <w:szCs w:val="18"/>
      <w:u w:val="none"/>
    </w:rPr>
  </w:style>
  <w:style w:type="character" w:customStyle="1" w:styleId="71">
    <w:name w:val="Основной текст (7)"/>
    <w:basedOn w:val="7"/>
    <w:rsid w:val="0016610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a">
    <w:name w:val="Колонтитул_"/>
    <w:basedOn w:val="a0"/>
    <w:link w:val="ab"/>
    <w:rsid w:val="0016610D"/>
    <w:rPr>
      <w:rFonts w:ascii="Times New Roman" w:eastAsia="Times New Roman" w:hAnsi="Times New Roman" w:cs="Times New Roman"/>
      <w:b w:val="0"/>
      <w:bCs w:val="0"/>
      <w:i/>
      <w:iCs/>
      <w:smallCaps w:val="0"/>
      <w:strike w:val="0"/>
      <w:sz w:val="28"/>
      <w:szCs w:val="28"/>
      <w:u w:val="none"/>
    </w:rPr>
  </w:style>
  <w:style w:type="character" w:customStyle="1" w:styleId="ac">
    <w:name w:val="Колонтитул"/>
    <w:basedOn w:val="aa"/>
    <w:rsid w:val="0016610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1661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Подпись к картинке (2)_"/>
    <w:basedOn w:val="a0"/>
    <w:link w:val="26"/>
    <w:rsid w:val="0016610D"/>
    <w:rPr>
      <w:rFonts w:ascii="Arial" w:eastAsia="Arial" w:hAnsi="Arial" w:cs="Arial"/>
      <w:b/>
      <w:bCs/>
      <w:i w:val="0"/>
      <w:iCs w:val="0"/>
      <w:smallCaps w:val="0"/>
      <w:strike w:val="0"/>
      <w:sz w:val="18"/>
      <w:szCs w:val="18"/>
      <w:u w:val="none"/>
    </w:rPr>
  </w:style>
  <w:style w:type="character" w:customStyle="1" w:styleId="27">
    <w:name w:val="Подпись к картинке (2)"/>
    <w:basedOn w:val="25"/>
    <w:rsid w:val="001661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8">
    <w:name w:val="Подпись к картинке (2)"/>
    <w:basedOn w:val="25"/>
    <w:rsid w:val="0016610D"/>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2">
    <w:name w:val="Подпись к картинке (3)_"/>
    <w:basedOn w:val="a0"/>
    <w:link w:val="33"/>
    <w:rsid w:val="0016610D"/>
    <w:rPr>
      <w:rFonts w:ascii="Arial" w:eastAsia="Arial" w:hAnsi="Arial" w:cs="Arial"/>
      <w:b w:val="0"/>
      <w:bCs w:val="0"/>
      <w:i/>
      <w:iCs/>
      <w:smallCaps w:val="0"/>
      <w:strike w:val="0"/>
      <w:sz w:val="22"/>
      <w:szCs w:val="22"/>
      <w:u w:val="none"/>
    </w:rPr>
  </w:style>
  <w:style w:type="character" w:customStyle="1" w:styleId="34">
    <w:name w:val="Подпись к картинке (3)"/>
    <w:basedOn w:val="32"/>
    <w:rsid w:val="0016610D"/>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1pt0">
    <w:name w:val="Основной текст (2) + Интервал -1 pt"/>
    <w:basedOn w:val="2"/>
    <w:rsid w:val="0016610D"/>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en-US" w:eastAsia="en-US" w:bidi="en-US"/>
    </w:rPr>
  </w:style>
  <w:style w:type="character" w:customStyle="1" w:styleId="2Arial11pt">
    <w:name w:val="Основной текст (2) + Arial;11 pt;Курсив"/>
    <w:basedOn w:val="2"/>
    <w:rsid w:val="0016610D"/>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rial11pt-2pt1">
    <w:name w:val="Основной текст (2) + Arial;11 pt;Курсив;Интервал -2 pt"/>
    <w:basedOn w:val="2"/>
    <w:rsid w:val="0016610D"/>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2-1pt1">
    <w:name w:val="Основной текст (2) + Интервал -1 pt"/>
    <w:basedOn w:val="2"/>
    <w:rsid w:val="0016610D"/>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115pt">
    <w:name w:val="Основной текст (2) + 11;5 pt"/>
    <w:basedOn w:val="2"/>
    <w:rsid w:val="0016610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basedOn w:val="2"/>
    <w:rsid w:val="0016610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Arial11pt0">
    <w:name w:val="Основной текст (2) + Arial;11 pt"/>
    <w:basedOn w:val="2"/>
    <w:rsid w:val="0016610D"/>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Arial85pt">
    <w:name w:val="Основной текст (2) + Arial;8;5 pt;Полужирный"/>
    <w:basedOn w:val="2"/>
    <w:rsid w:val="0016610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115pt1">
    <w:name w:val="Основной текст (2) + 11;5 pt"/>
    <w:basedOn w:val="2"/>
    <w:rsid w:val="0016610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
    <w:rsid w:val="0016610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Arial11pt1">
    <w:name w:val="Основной текст (2) + Arial;11 pt;Курсив"/>
    <w:basedOn w:val="2"/>
    <w:rsid w:val="0016610D"/>
    <w:rPr>
      <w:rFonts w:ascii="Arial" w:eastAsia="Arial" w:hAnsi="Arial" w:cs="Arial"/>
      <w:b w:val="0"/>
      <w:bCs w:val="0"/>
      <w:i/>
      <w:iCs/>
      <w:smallCaps w:val="0"/>
      <w:strike w:val="0"/>
      <w:color w:val="000000"/>
      <w:spacing w:val="0"/>
      <w:w w:val="100"/>
      <w:position w:val="0"/>
      <w:sz w:val="22"/>
      <w:szCs w:val="22"/>
      <w:u w:val="single"/>
      <w:lang w:val="en-US" w:eastAsia="en-US" w:bidi="en-US"/>
    </w:rPr>
  </w:style>
  <w:style w:type="character" w:customStyle="1" w:styleId="2Arial7pt">
    <w:name w:val="Основной текст (2) + Arial;7 pt;Полужирный"/>
    <w:basedOn w:val="2"/>
    <w:rsid w:val="0016610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2115pt2">
    <w:name w:val="Основной текст (2) + 11;5 pt"/>
    <w:basedOn w:val="2"/>
    <w:rsid w:val="0016610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20">
    <w:name w:val="Основной текст (2)"/>
    <w:basedOn w:val="a"/>
    <w:link w:val="2"/>
    <w:rsid w:val="0016610D"/>
    <w:pPr>
      <w:shd w:val="clear" w:color="auto" w:fill="FFFFFF"/>
      <w:spacing w:after="360" w:line="0" w:lineRule="atLeas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16610D"/>
    <w:pPr>
      <w:shd w:val="clear" w:color="auto" w:fill="FFFFFF"/>
      <w:spacing w:after="420" w:line="0" w:lineRule="atLeast"/>
      <w:jc w:val="right"/>
    </w:pPr>
    <w:rPr>
      <w:rFonts w:ascii="Times New Roman" w:eastAsia="Times New Roman" w:hAnsi="Times New Roman" w:cs="Times New Roman"/>
      <w:i/>
      <w:iCs/>
      <w:sz w:val="21"/>
      <w:szCs w:val="21"/>
      <w:lang w:val="en-US" w:eastAsia="en-US" w:bidi="en-US"/>
    </w:rPr>
  </w:style>
  <w:style w:type="paragraph" w:customStyle="1" w:styleId="40">
    <w:name w:val="Основной текст (4)"/>
    <w:basedOn w:val="a"/>
    <w:link w:val="4"/>
    <w:rsid w:val="0016610D"/>
    <w:pPr>
      <w:shd w:val="clear" w:color="auto" w:fill="FFFFFF"/>
      <w:spacing w:before="840" w:line="648" w:lineRule="exact"/>
      <w:jc w:val="both"/>
    </w:pPr>
    <w:rPr>
      <w:rFonts w:ascii="Arial" w:eastAsia="Arial" w:hAnsi="Arial" w:cs="Arial"/>
      <w:b/>
      <w:bCs/>
    </w:rPr>
  </w:style>
  <w:style w:type="paragraph" w:customStyle="1" w:styleId="a5">
    <w:name w:val="Подпись к картинке"/>
    <w:basedOn w:val="a"/>
    <w:link w:val="a4"/>
    <w:rsid w:val="0016610D"/>
    <w:pPr>
      <w:shd w:val="clear" w:color="auto" w:fill="FFFFFF"/>
      <w:spacing w:line="216" w:lineRule="exact"/>
    </w:pPr>
    <w:rPr>
      <w:rFonts w:ascii="Arial" w:eastAsia="Arial" w:hAnsi="Arial" w:cs="Arial"/>
      <w:sz w:val="18"/>
      <w:szCs w:val="18"/>
    </w:rPr>
  </w:style>
  <w:style w:type="paragraph" w:customStyle="1" w:styleId="50">
    <w:name w:val="Основной текст (5)"/>
    <w:basedOn w:val="a"/>
    <w:link w:val="5"/>
    <w:rsid w:val="0016610D"/>
    <w:pPr>
      <w:shd w:val="clear" w:color="auto" w:fill="FFFFFF"/>
      <w:spacing w:before="240" w:after="240" w:line="235" w:lineRule="exact"/>
      <w:jc w:val="center"/>
    </w:pPr>
    <w:rPr>
      <w:rFonts w:ascii="Arial" w:eastAsia="Arial" w:hAnsi="Arial" w:cs="Arial"/>
      <w:i/>
      <w:iCs/>
      <w:sz w:val="20"/>
      <w:szCs w:val="20"/>
    </w:rPr>
  </w:style>
  <w:style w:type="paragraph" w:customStyle="1" w:styleId="60">
    <w:name w:val="Основной текст (6)"/>
    <w:basedOn w:val="a"/>
    <w:link w:val="6"/>
    <w:rsid w:val="0016610D"/>
    <w:pPr>
      <w:shd w:val="clear" w:color="auto" w:fill="FFFFFF"/>
      <w:spacing w:before="720" w:after="102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rsid w:val="0016610D"/>
    <w:pPr>
      <w:shd w:val="clear" w:color="auto" w:fill="FFFFFF"/>
      <w:spacing w:before="1020" w:after="420" w:line="0" w:lineRule="atLeast"/>
      <w:jc w:val="both"/>
    </w:pPr>
    <w:rPr>
      <w:rFonts w:ascii="Arial" w:eastAsia="Arial" w:hAnsi="Arial" w:cs="Arial"/>
      <w:sz w:val="18"/>
      <w:szCs w:val="18"/>
    </w:rPr>
  </w:style>
  <w:style w:type="paragraph" w:customStyle="1" w:styleId="ab">
    <w:name w:val="Колонтитул"/>
    <w:basedOn w:val="a"/>
    <w:link w:val="aa"/>
    <w:rsid w:val="0016610D"/>
    <w:pPr>
      <w:shd w:val="clear" w:color="auto" w:fill="FFFFFF"/>
      <w:spacing w:line="0" w:lineRule="atLeast"/>
    </w:pPr>
    <w:rPr>
      <w:rFonts w:ascii="Times New Roman" w:eastAsia="Times New Roman" w:hAnsi="Times New Roman" w:cs="Times New Roman"/>
      <w:i/>
      <w:iCs/>
      <w:sz w:val="28"/>
      <w:szCs w:val="28"/>
    </w:rPr>
  </w:style>
  <w:style w:type="paragraph" w:customStyle="1" w:styleId="26">
    <w:name w:val="Подпись к картинке (2)"/>
    <w:basedOn w:val="a"/>
    <w:link w:val="25"/>
    <w:rsid w:val="0016610D"/>
    <w:pPr>
      <w:shd w:val="clear" w:color="auto" w:fill="FFFFFF"/>
      <w:spacing w:line="0" w:lineRule="atLeast"/>
    </w:pPr>
    <w:rPr>
      <w:rFonts w:ascii="Arial" w:eastAsia="Arial" w:hAnsi="Arial" w:cs="Arial"/>
      <w:b/>
      <w:bCs/>
      <w:sz w:val="18"/>
      <w:szCs w:val="18"/>
    </w:rPr>
  </w:style>
  <w:style w:type="paragraph" w:customStyle="1" w:styleId="33">
    <w:name w:val="Подпись к картинке (3)"/>
    <w:basedOn w:val="a"/>
    <w:link w:val="32"/>
    <w:rsid w:val="0016610D"/>
    <w:pPr>
      <w:shd w:val="clear" w:color="auto" w:fill="FFFFFF"/>
      <w:spacing w:line="250" w:lineRule="exact"/>
      <w:jc w:val="center"/>
    </w:pPr>
    <w:rPr>
      <w:rFonts w:ascii="Arial" w:eastAsia="Arial" w:hAnsi="Arial" w:cs="Arial"/>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20600">
      <w:bodyDiv w:val="1"/>
      <w:marLeft w:val="0"/>
      <w:marRight w:val="0"/>
      <w:marTop w:val="0"/>
      <w:marBottom w:val="0"/>
      <w:divBdr>
        <w:top w:val="none" w:sz="0" w:space="0" w:color="auto"/>
        <w:left w:val="none" w:sz="0" w:space="0" w:color="auto"/>
        <w:bottom w:val="none" w:sz="0" w:space="0" w:color="auto"/>
        <w:right w:val="none" w:sz="0" w:space="0" w:color="auto"/>
      </w:divBdr>
    </w:div>
    <w:div w:id="12052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Козьякова</cp:lastModifiedBy>
  <cp:revision>4</cp:revision>
  <dcterms:created xsi:type="dcterms:W3CDTF">2022-08-01T02:58:00Z</dcterms:created>
  <dcterms:modified xsi:type="dcterms:W3CDTF">2022-08-01T08:27:00Z</dcterms:modified>
</cp:coreProperties>
</file>